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3E1080" w14:textId="77777777" w:rsidR="00874396" w:rsidRPr="007D180C" w:rsidRDefault="00874396" w:rsidP="007D180C">
      <w:pPr>
        <w:jc w:val="center"/>
        <w:rPr>
          <w:b/>
          <w:sz w:val="22"/>
          <w:szCs w:val="22"/>
        </w:rPr>
      </w:pPr>
    </w:p>
    <w:p w14:paraId="5D0BF53E" w14:textId="77777777" w:rsidR="007D180C" w:rsidRDefault="007D180C" w:rsidP="007D180C">
      <w:pPr>
        <w:tabs>
          <w:tab w:val="left" w:pos="4039"/>
        </w:tabs>
        <w:spacing w:after="2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2ECC2969" w14:textId="77777777" w:rsidR="007D180C" w:rsidRDefault="007D180C" w:rsidP="00874396">
      <w:pPr>
        <w:spacing w:after="240"/>
        <w:rPr>
          <w:bCs/>
          <w:sz w:val="22"/>
          <w:szCs w:val="22"/>
        </w:rPr>
      </w:pPr>
    </w:p>
    <w:p w14:paraId="695D6B79" w14:textId="77777777" w:rsidR="00874396" w:rsidRPr="007D180C" w:rsidRDefault="00874396" w:rsidP="00874396">
      <w:pPr>
        <w:spacing w:after="240"/>
        <w:rPr>
          <w:bCs/>
        </w:rPr>
      </w:pPr>
      <w:r w:rsidRPr="007D180C">
        <w:rPr>
          <w:bCs/>
        </w:rPr>
        <w:t>Załącznik nr</w:t>
      </w:r>
      <w:r w:rsidR="00814906" w:rsidRPr="007D180C">
        <w:rPr>
          <w:bCs/>
        </w:rPr>
        <w:t xml:space="preserve"> 11</w:t>
      </w:r>
      <w:r w:rsidRPr="007D180C">
        <w:rPr>
          <w:bCs/>
        </w:rPr>
        <w:t xml:space="preserve"> do SIWZ  </w:t>
      </w:r>
    </w:p>
    <w:p w14:paraId="3FF0E1FD" w14:textId="77777777" w:rsidR="003D58C3" w:rsidRPr="007D180C" w:rsidRDefault="003D58C3" w:rsidP="003D58C3">
      <w:pPr>
        <w:jc w:val="right"/>
        <w:rPr>
          <w:bCs/>
        </w:rPr>
      </w:pPr>
      <w:r w:rsidRPr="007D180C">
        <w:rPr>
          <w:bCs/>
        </w:rPr>
        <w:t>Znak sprawy : DAG/PN/2/20</w:t>
      </w:r>
    </w:p>
    <w:p w14:paraId="171A895E" w14:textId="77777777" w:rsidR="003D58C3" w:rsidRPr="007D180C" w:rsidRDefault="003D58C3" w:rsidP="00874396">
      <w:pPr>
        <w:spacing w:before="240" w:after="240" w:line="360" w:lineRule="auto"/>
        <w:rPr>
          <w:bCs/>
        </w:rPr>
      </w:pPr>
    </w:p>
    <w:p w14:paraId="7014A88C" w14:textId="77777777" w:rsidR="003D58C3" w:rsidRPr="007D180C" w:rsidRDefault="003D58C3" w:rsidP="00874396">
      <w:pPr>
        <w:spacing w:before="240" w:after="240" w:line="360" w:lineRule="auto"/>
        <w:rPr>
          <w:bCs/>
        </w:rPr>
      </w:pPr>
    </w:p>
    <w:p w14:paraId="6392F50C" w14:textId="77777777" w:rsidR="00874396" w:rsidRPr="007D180C" w:rsidRDefault="00874396" w:rsidP="00874396">
      <w:pPr>
        <w:spacing w:before="240" w:after="240" w:line="360" w:lineRule="auto"/>
        <w:rPr>
          <w:b/>
        </w:rPr>
      </w:pPr>
      <w:r w:rsidRPr="007D180C">
        <w:rPr>
          <w:b/>
        </w:rPr>
        <w:t xml:space="preserve">IDENTYFIKATOR POSTĘPOWANIA : </w:t>
      </w:r>
    </w:p>
    <w:p w14:paraId="17CFC6AC" w14:textId="77777777" w:rsidR="00874396" w:rsidRPr="007D180C" w:rsidRDefault="00874396" w:rsidP="00874396">
      <w:pPr>
        <w:rPr>
          <w:b/>
        </w:rPr>
      </w:pPr>
    </w:p>
    <w:p w14:paraId="19056AE3" w14:textId="77777777" w:rsidR="004D2915" w:rsidRPr="00AA64AE" w:rsidRDefault="0011376C" w:rsidP="00232BC6">
      <w:pPr>
        <w:rPr>
          <w:sz w:val="28"/>
          <w:szCs w:val="28"/>
          <w:lang w:eastAsia="pl-PL"/>
        </w:rPr>
      </w:pPr>
      <w:r w:rsidRPr="00AA64AE">
        <w:rPr>
          <w:sz w:val="28"/>
          <w:szCs w:val="28"/>
          <w:lang w:eastAsia="pl-PL"/>
        </w:rPr>
        <w:t>ID</w:t>
      </w:r>
      <w:r w:rsidR="000130E8" w:rsidRPr="00AA64AE">
        <w:rPr>
          <w:sz w:val="28"/>
          <w:szCs w:val="28"/>
          <w:lang w:eastAsia="pl-PL"/>
        </w:rPr>
        <w:t>:</w:t>
      </w:r>
      <w:r w:rsidR="00A625C1" w:rsidRPr="00AA64AE">
        <w:rPr>
          <w:sz w:val="28"/>
          <w:szCs w:val="28"/>
        </w:rPr>
        <w:t xml:space="preserve">  </w:t>
      </w:r>
      <w:r w:rsidR="00464D49" w:rsidRPr="00AA64AE">
        <w:rPr>
          <w:rStyle w:val="width100prc"/>
          <w:sz w:val="28"/>
          <w:szCs w:val="28"/>
        </w:rPr>
        <w:t>32b2c48c-66e4-4a8a-bc8b-bfaa822a8c9c</w:t>
      </w:r>
    </w:p>
    <w:p w14:paraId="7FE234FE" w14:textId="77777777" w:rsidR="004D2915" w:rsidRPr="007D180C" w:rsidRDefault="004D2915" w:rsidP="00232BC6">
      <w:pPr>
        <w:rPr>
          <w:b/>
          <w:lang w:eastAsia="pl-PL"/>
        </w:rPr>
      </w:pPr>
    </w:p>
    <w:p w14:paraId="2417ECC3" w14:textId="77777777" w:rsidR="004D2915" w:rsidRPr="007D180C" w:rsidRDefault="004D2915" w:rsidP="00232BC6">
      <w:pPr>
        <w:rPr>
          <w:b/>
          <w:sz w:val="22"/>
          <w:szCs w:val="22"/>
          <w:lang w:eastAsia="pl-PL"/>
        </w:rPr>
      </w:pPr>
    </w:p>
    <w:p w14:paraId="4CC9554B" w14:textId="77777777" w:rsidR="004D2915" w:rsidRPr="00E27D2B" w:rsidRDefault="004D2915" w:rsidP="00232BC6">
      <w:pPr>
        <w:rPr>
          <w:b/>
          <w:lang w:eastAsia="pl-PL"/>
        </w:rPr>
      </w:pPr>
      <w:bookmarkStart w:id="0" w:name="_GoBack"/>
      <w:bookmarkEnd w:id="0"/>
    </w:p>
    <w:sectPr w:rsidR="004D2915" w:rsidRPr="00E27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20A18" w14:textId="77777777" w:rsidR="00763FA8" w:rsidRDefault="00763FA8">
      <w:r>
        <w:separator/>
      </w:r>
    </w:p>
  </w:endnote>
  <w:endnote w:type="continuationSeparator" w:id="0">
    <w:p w14:paraId="037BFDE1" w14:textId="77777777" w:rsidR="00763FA8" w:rsidRDefault="0076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47D3" w14:textId="77777777" w:rsidR="007D180C" w:rsidRDefault="007D18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5DEEF" w14:textId="77777777" w:rsidR="005C1B24" w:rsidRPr="005C1B24" w:rsidRDefault="005C1B24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5C1B24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5C1B24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AA64AE">
      <w:rPr>
        <w:rFonts w:ascii="Arial Nova Cond Light" w:hAnsi="Arial Nova Cond Light"/>
        <w:noProof/>
        <w:color w:val="222A35"/>
        <w:sz w:val="16"/>
        <w:szCs w:val="16"/>
      </w:rPr>
      <w:t>1</w: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end"/>
    </w:r>
    <w:r w:rsidRPr="005C1B24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61F66112" w14:textId="77777777" w:rsidR="00E2599E" w:rsidRPr="005C1B24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CD5F" w14:textId="77777777" w:rsidR="007D180C" w:rsidRDefault="007D18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1B57A" w14:textId="77777777" w:rsidR="00763FA8" w:rsidRDefault="00763FA8">
      <w:r>
        <w:separator/>
      </w:r>
    </w:p>
  </w:footnote>
  <w:footnote w:type="continuationSeparator" w:id="0">
    <w:p w14:paraId="2BB5494D" w14:textId="77777777" w:rsidR="00763FA8" w:rsidRDefault="0076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74B2" w14:textId="77777777" w:rsidR="007D180C" w:rsidRDefault="007D18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449D" w14:textId="77777777" w:rsidR="007D180C" w:rsidRDefault="003B2FB6">
    <w:pPr>
      <w:pStyle w:val="Nagwek"/>
    </w:pPr>
    <w:r>
      <w:rPr>
        <w:noProof/>
        <w:lang w:eastAsia="pl-PL"/>
      </w:rPr>
      <w:pict w14:anchorId="1D04E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53.6pt;height:31.8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9FA67" w14:textId="77777777" w:rsidR="007D180C" w:rsidRDefault="007D1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9A2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308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271B9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4B4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E47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C09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2FB6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8C3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8E8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A5C"/>
    <w:rsid w:val="00457B06"/>
    <w:rsid w:val="00460A5D"/>
    <w:rsid w:val="00460E98"/>
    <w:rsid w:val="004624FB"/>
    <w:rsid w:val="00462B2F"/>
    <w:rsid w:val="004631FD"/>
    <w:rsid w:val="00463D3E"/>
    <w:rsid w:val="00464D49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09C1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A69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0243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B24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473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0146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8CE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FA8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80C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42E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906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383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396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D9D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2D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823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6E48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0E75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1E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0BA6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30D"/>
    <w:rsid w:val="00A25ECF"/>
    <w:rsid w:val="00A26359"/>
    <w:rsid w:val="00A26713"/>
    <w:rsid w:val="00A26E10"/>
    <w:rsid w:val="00A26E14"/>
    <w:rsid w:val="00A27500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3F93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32DA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6CB4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A64AE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4A8A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5A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2D9"/>
    <w:rsid w:val="00C2570D"/>
    <w:rsid w:val="00C25759"/>
    <w:rsid w:val="00C25A8A"/>
    <w:rsid w:val="00C2633F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498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243F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791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6EA0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B0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3804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CA2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27D2B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3DB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1459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288DF3"/>
  <w15:docId w15:val="{2574815E-2BF3-4F91-A28D-FBC172CB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rsid w:val="00A9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AEB0-1C4E-4601-8D3E-6504C218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17</cp:revision>
  <cp:lastPrinted>2019-06-04T11:33:00Z</cp:lastPrinted>
  <dcterms:created xsi:type="dcterms:W3CDTF">2020-01-24T11:33:00Z</dcterms:created>
  <dcterms:modified xsi:type="dcterms:W3CDTF">2020-02-03T11:27:00Z</dcterms:modified>
</cp:coreProperties>
</file>